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  <w:lang w:eastAsia="zh-CN"/>
        </w:rPr>
        <w:t>填写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参赛者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  <w:lang w:eastAsia="zh-CN"/>
        </w:rPr>
        <w:t>信息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21"/>
        <w:gridCol w:w="1321"/>
        <w:gridCol w:w="567"/>
        <w:gridCol w:w="1321"/>
        <w:gridCol w:w="132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58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省   份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城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市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所属部门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手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机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个人说明（字数在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  <w:lang w:val="zh-CN"/>
              </w:rPr>
              <w:t>00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9060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</w:tbl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填写作品信息</w:t>
      </w:r>
    </w:p>
    <w:tbl>
      <w:tblPr>
        <w:tblStyle w:val="11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211"/>
        <w:gridCol w:w="2865"/>
        <w:gridCol w:w="1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作品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投稿组别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31" w:firstLineChars="100"/>
              <w:jc w:val="both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创新设计组-医用口罩类</w:t>
            </w:r>
          </w:p>
          <w:p>
            <w:pPr>
              <w:adjustRightInd w:val="0"/>
              <w:snapToGrid w:val="0"/>
              <w:spacing w:line="280" w:lineRule="exact"/>
              <w:ind w:firstLine="231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创新设计组-民用口罩类</w:t>
            </w:r>
          </w:p>
          <w:p>
            <w:pPr>
              <w:adjustRightInd w:val="0"/>
              <w:snapToGrid w:val="0"/>
              <w:spacing w:line="280" w:lineRule="exact"/>
              <w:ind w:firstLine="231" w:firstLineChars="100"/>
              <w:jc w:val="both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企业产品组-医用口罩类</w:t>
            </w:r>
          </w:p>
          <w:p>
            <w:pPr>
              <w:adjustRightInd w:val="0"/>
              <w:snapToGrid w:val="0"/>
              <w:spacing w:line="280" w:lineRule="exact"/>
              <w:ind w:firstLine="231" w:firstLineChars="100"/>
              <w:jc w:val="both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企业产品组-民用口罩类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上市时间</w:t>
            </w:r>
          </w:p>
        </w:tc>
        <w:tc>
          <w:tcPr>
            <w:tcW w:w="22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是否已进行版权登记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是否已申请专利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作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品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ascii="Tahoma" w:hAnsi="Tahoma" w:cs="Tahoma"/>
          <w:bCs/>
          <w:sz w:val="26"/>
          <w:szCs w:val="2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60" w:right="1531" w:bottom="1701" w:left="1531" w:header="851" w:footer="992" w:gutter="0"/>
      <w:pgNumType w:fmt="numberInDash"/>
      <w:cols w:space="720" w:num="1"/>
      <w:docGrid w:type="linesAndChars" w:linePitch="60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rFonts w:ascii="宋体" w:hAnsi="Times New Roman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sz w:val="24"/>
      </w:rPr>
    </w:pP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201"/>
  <w:drawingGridVerticalSpacing w:val="60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7025E2"/>
    <w:rsid w:val="00020981"/>
    <w:rsid w:val="00021233"/>
    <w:rsid w:val="00060D94"/>
    <w:rsid w:val="00072DE5"/>
    <w:rsid w:val="00085F63"/>
    <w:rsid w:val="000C4BFE"/>
    <w:rsid w:val="000C7624"/>
    <w:rsid w:val="00101924"/>
    <w:rsid w:val="001271D2"/>
    <w:rsid w:val="001441E3"/>
    <w:rsid w:val="001709B0"/>
    <w:rsid w:val="00177996"/>
    <w:rsid w:val="00182F72"/>
    <w:rsid w:val="00185212"/>
    <w:rsid w:val="00191A88"/>
    <w:rsid w:val="001A01A2"/>
    <w:rsid w:val="001C11D0"/>
    <w:rsid w:val="001D10F2"/>
    <w:rsid w:val="001F168C"/>
    <w:rsid w:val="00205E4A"/>
    <w:rsid w:val="0021046F"/>
    <w:rsid w:val="00231AA8"/>
    <w:rsid w:val="0024619E"/>
    <w:rsid w:val="0025054E"/>
    <w:rsid w:val="002609F5"/>
    <w:rsid w:val="00261860"/>
    <w:rsid w:val="00262F7B"/>
    <w:rsid w:val="002B193A"/>
    <w:rsid w:val="002C06A7"/>
    <w:rsid w:val="002C31CF"/>
    <w:rsid w:val="002D1410"/>
    <w:rsid w:val="002D32E9"/>
    <w:rsid w:val="002D3946"/>
    <w:rsid w:val="002E5017"/>
    <w:rsid w:val="002F671E"/>
    <w:rsid w:val="0035019E"/>
    <w:rsid w:val="00354DF6"/>
    <w:rsid w:val="00357D62"/>
    <w:rsid w:val="00395625"/>
    <w:rsid w:val="003A0942"/>
    <w:rsid w:val="003A5DED"/>
    <w:rsid w:val="003B59C3"/>
    <w:rsid w:val="003D35E6"/>
    <w:rsid w:val="003E003B"/>
    <w:rsid w:val="004011F4"/>
    <w:rsid w:val="004040BF"/>
    <w:rsid w:val="00412C39"/>
    <w:rsid w:val="004863AE"/>
    <w:rsid w:val="004910C1"/>
    <w:rsid w:val="004A466B"/>
    <w:rsid w:val="004C216A"/>
    <w:rsid w:val="004E4ACD"/>
    <w:rsid w:val="0051743C"/>
    <w:rsid w:val="00521B16"/>
    <w:rsid w:val="00521BEB"/>
    <w:rsid w:val="005509A2"/>
    <w:rsid w:val="00552602"/>
    <w:rsid w:val="005648C0"/>
    <w:rsid w:val="00585834"/>
    <w:rsid w:val="005900AD"/>
    <w:rsid w:val="005C7321"/>
    <w:rsid w:val="005D4C2B"/>
    <w:rsid w:val="005E1F99"/>
    <w:rsid w:val="005F0C4C"/>
    <w:rsid w:val="00600736"/>
    <w:rsid w:val="00630EB3"/>
    <w:rsid w:val="006341B4"/>
    <w:rsid w:val="00636950"/>
    <w:rsid w:val="0064254A"/>
    <w:rsid w:val="0064435B"/>
    <w:rsid w:val="00676E80"/>
    <w:rsid w:val="00685453"/>
    <w:rsid w:val="006A36EB"/>
    <w:rsid w:val="006C6B6F"/>
    <w:rsid w:val="006D6E43"/>
    <w:rsid w:val="00701104"/>
    <w:rsid w:val="00715EAC"/>
    <w:rsid w:val="00732090"/>
    <w:rsid w:val="007620AA"/>
    <w:rsid w:val="0077012C"/>
    <w:rsid w:val="00771112"/>
    <w:rsid w:val="007A3051"/>
    <w:rsid w:val="007B151F"/>
    <w:rsid w:val="007B2C3B"/>
    <w:rsid w:val="007C663C"/>
    <w:rsid w:val="007D5347"/>
    <w:rsid w:val="007F2AE7"/>
    <w:rsid w:val="007F35A9"/>
    <w:rsid w:val="00807427"/>
    <w:rsid w:val="00845E61"/>
    <w:rsid w:val="0085334C"/>
    <w:rsid w:val="008770B9"/>
    <w:rsid w:val="00895BC1"/>
    <w:rsid w:val="008D623D"/>
    <w:rsid w:val="008E01F7"/>
    <w:rsid w:val="008E643A"/>
    <w:rsid w:val="008F32C2"/>
    <w:rsid w:val="008F6FD3"/>
    <w:rsid w:val="00903A05"/>
    <w:rsid w:val="00917724"/>
    <w:rsid w:val="00925100"/>
    <w:rsid w:val="0095528B"/>
    <w:rsid w:val="00963892"/>
    <w:rsid w:val="009753BE"/>
    <w:rsid w:val="00985765"/>
    <w:rsid w:val="009867DB"/>
    <w:rsid w:val="00995662"/>
    <w:rsid w:val="009D4CC1"/>
    <w:rsid w:val="00A233FD"/>
    <w:rsid w:val="00A41E59"/>
    <w:rsid w:val="00A8027C"/>
    <w:rsid w:val="00A85433"/>
    <w:rsid w:val="00A965E3"/>
    <w:rsid w:val="00AB2EB3"/>
    <w:rsid w:val="00AB3B22"/>
    <w:rsid w:val="00AD54E5"/>
    <w:rsid w:val="00AF20BF"/>
    <w:rsid w:val="00B073EC"/>
    <w:rsid w:val="00B07C4E"/>
    <w:rsid w:val="00B12948"/>
    <w:rsid w:val="00B17706"/>
    <w:rsid w:val="00B27181"/>
    <w:rsid w:val="00B87593"/>
    <w:rsid w:val="00B9134F"/>
    <w:rsid w:val="00BA5832"/>
    <w:rsid w:val="00BB10DF"/>
    <w:rsid w:val="00BD379B"/>
    <w:rsid w:val="00BF293E"/>
    <w:rsid w:val="00C17C91"/>
    <w:rsid w:val="00C2196B"/>
    <w:rsid w:val="00C347A6"/>
    <w:rsid w:val="00C46E23"/>
    <w:rsid w:val="00C52D4D"/>
    <w:rsid w:val="00C54593"/>
    <w:rsid w:val="00C66779"/>
    <w:rsid w:val="00C76CC1"/>
    <w:rsid w:val="00C9170C"/>
    <w:rsid w:val="00C92ED2"/>
    <w:rsid w:val="00CE444E"/>
    <w:rsid w:val="00CE739B"/>
    <w:rsid w:val="00D046F1"/>
    <w:rsid w:val="00D16EC0"/>
    <w:rsid w:val="00D265A4"/>
    <w:rsid w:val="00D32A54"/>
    <w:rsid w:val="00D46359"/>
    <w:rsid w:val="00DB4F2F"/>
    <w:rsid w:val="00DC4552"/>
    <w:rsid w:val="00DC7E0D"/>
    <w:rsid w:val="00DD6E6C"/>
    <w:rsid w:val="00DE768C"/>
    <w:rsid w:val="00E1764B"/>
    <w:rsid w:val="00E76CBF"/>
    <w:rsid w:val="00E76DD5"/>
    <w:rsid w:val="00EB036E"/>
    <w:rsid w:val="00EB2CA9"/>
    <w:rsid w:val="00EC0EFF"/>
    <w:rsid w:val="00F02FAE"/>
    <w:rsid w:val="00F306FC"/>
    <w:rsid w:val="00FA5250"/>
    <w:rsid w:val="00FA6701"/>
    <w:rsid w:val="00FB6E0D"/>
    <w:rsid w:val="00FC5221"/>
    <w:rsid w:val="00FC68E4"/>
    <w:rsid w:val="00FE4F92"/>
    <w:rsid w:val="04011425"/>
    <w:rsid w:val="05537F8C"/>
    <w:rsid w:val="06081BF6"/>
    <w:rsid w:val="07BB1680"/>
    <w:rsid w:val="357025E2"/>
    <w:rsid w:val="38C45B71"/>
    <w:rsid w:val="64F7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qFormat/>
    <w:uiPriority w:val="99"/>
    <w:rPr>
      <w:b/>
      <w:bCs/>
    </w:rPr>
  </w:style>
  <w:style w:type="paragraph" w:styleId="3">
    <w:name w:val="annotation text"/>
    <w:basedOn w:val="1"/>
    <w:link w:val="16"/>
    <w:semiHidden/>
    <w:qFormat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20"/>
    </w:rPr>
  </w:style>
  <w:style w:type="character" w:styleId="8">
    <w:name w:val="page number"/>
    <w:qFormat/>
    <w:uiPriority w:val="99"/>
    <w:rPr>
      <w:rFonts w:ascii="Tahoma" w:hAnsi="Tahoma" w:cs="Times New Roman"/>
      <w:sz w:val="20"/>
      <w:szCs w:val="20"/>
    </w:rPr>
  </w:style>
  <w:style w:type="character" w:styleId="9">
    <w:name w:val="Hyperlink"/>
    <w:qFormat/>
    <w:uiPriority w:val="99"/>
    <w:rPr>
      <w:rFonts w:ascii="Tahoma" w:hAnsi="Tahoma" w:cs="Times New Roman"/>
      <w:color w:val="0000FF"/>
      <w:sz w:val="20"/>
      <w:u w:val="single"/>
    </w:rPr>
  </w:style>
  <w:style w:type="character" w:styleId="10">
    <w:name w:val="annotation reference"/>
    <w:semiHidden/>
    <w:qFormat/>
    <w:uiPriority w:val="99"/>
    <w:rPr>
      <w:rFonts w:ascii="Tahoma" w:hAnsi="Tahoma" w:cs="Times New Roman"/>
      <w:sz w:val="21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Header Char"/>
    <w:semiHidden/>
    <w:qFormat/>
    <w:locked/>
    <w:uiPriority w:val="99"/>
    <w:rPr>
      <w:rFonts w:ascii="Tahoma" w:hAnsi="Tahoma"/>
      <w:kern w:val="2"/>
      <w:sz w:val="18"/>
    </w:rPr>
  </w:style>
  <w:style w:type="character" w:customStyle="1" w:styleId="14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批注主题 Char"/>
    <w:link w:val="2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18">
    <w:name w:val="批注框文本 Char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默认段落字体 Para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0">
    <w:name w:val="公文正文"/>
    <w:basedOn w:val="1"/>
    <w:qFormat/>
    <w:uiPriority w:val="99"/>
    <w:rPr>
      <w:sz w:val="32"/>
      <w:szCs w:val="30"/>
    </w:rPr>
  </w:style>
  <w:style w:type="paragraph" w:customStyle="1" w:styleId="21">
    <w:name w:val="字号、主送"/>
    <w:basedOn w:val="1"/>
    <w:next w:val="20"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279</Words>
  <Characters>1595</Characters>
  <Lines>13</Lines>
  <Paragraphs>3</Paragraphs>
  <ScaleCrop>false</ScaleCrop>
  <LinksUpToDate>false</LinksUpToDate>
  <CharactersWithSpaces>1871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2018-04-08T09:34:00Z</dcterms:created>
  <dc:creator>zhangbf</dc:creator>
  <cp:lastModifiedBy>李龙</cp:lastModifiedBy>
  <cp:lastPrinted>1900-12-31T16:00:00Z</cp:lastPrinted>
  <dcterms:modified xsi:type="dcterms:W3CDTF">2021-02-01T08:47:47Z</dcterms:modified>
  <dc:title>附件：                         参赛编号：</dc:title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